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011C3411" w:rsidR="000928C9" w:rsidRPr="00EA6005" w:rsidRDefault="000928C9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262988" w:rsidRPr="00EA6005">
        <w:rPr>
          <w:rFonts w:ascii="Tahoma" w:eastAsia="Times" w:hAnsi="Tahoma" w:cs="Tahoma"/>
          <w:b/>
          <w:bCs w:val="0"/>
          <w:sz w:val="22"/>
          <w:szCs w:val="22"/>
        </w:rPr>
        <w:t>4</w:t>
      </w:r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13FE2026" w14:textId="77777777" w:rsidR="000928C9" w:rsidRPr="00EA6005" w:rsidRDefault="000928C9" w:rsidP="000928C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EA6005" w14:paraId="150EE985" w14:textId="77777777" w:rsidTr="007645BA">
        <w:trPr>
          <w:trHeight w:val="1878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E58A7CA" w14:textId="77777777" w:rsidR="00262988" w:rsidRPr="00EA6005" w:rsidRDefault="000928C9" w:rsidP="0026298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6005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166233F8" w14:textId="0A24A289" w:rsidR="00262988" w:rsidRDefault="00262988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OŚWIADCZENIE WYKONAWCÓW WSPÓLNIE UBIEGAJĄCYCH SIĘ O UDZIELENIE ZAMÓWIENIA, Z KTÓREGO WYNIKA, KTÓRE ROBOTY BUDOWLANE, DOSTAWY LUB USŁUGI WYKONAJĄ POSZCZEGÓLNI WYKONAWCY</w:t>
            </w:r>
            <w:r w:rsidR="001C57AC"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(art. 17 ust. 4 Pzp)</w:t>
            </w: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  <w:p w14:paraId="3A7C0E81" w14:textId="44452F33" w:rsidR="005C096D" w:rsidRDefault="005C096D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E9C9896" w14:textId="77777777" w:rsidR="003C5A0C" w:rsidRDefault="003C5A0C" w:rsidP="003C5A0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 xml:space="preserve">Część ….zamówienia </w:t>
            </w:r>
          </w:p>
          <w:p w14:paraId="726E966C" w14:textId="50707D4C" w:rsidR="004F3CF6" w:rsidRPr="00EA6005" w:rsidRDefault="004F3CF6" w:rsidP="004F3CF6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CA084AE" w14:textId="178DA9C5" w:rsidR="000928C9" w:rsidRPr="00EA6005" w:rsidRDefault="000928C9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782152C7" w14:textId="77777777" w:rsidR="000928C9" w:rsidRPr="00EA6005" w:rsidRDefault="000928C9" w:rsidP="000928C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1C0FD3A5" w14:textId="7F4FAC3B" w:rsidR="00984644" w:rsidRDefault="000276B4" w:rsidP="00984644">
      <w:pPr>
        <w:widowControl w:val="0"/>
        <w:overflowPunct/>
        <w:jc w:val="center"/>
        <w:rPr>
          <w:rFonts w:ascii="Tahoma" w:hAnsi="Tahoma" w:cs="Tahoma"/>
          <w:b/>
          <w:bCs/>
          <w:sz w:val="22"/>
          <w:szCs w:val="22"/>
        </w:rPr>
      </w:pPr>
      <w:r w:rsidRPr="00EA6005">
        <w:rPr>
          <w:rFonts w:ascii="Tahoma" w:hAnsi="Tahoma" w:cs="Tahoma"/>
          <w:sz w:val="22"/>
          <w:szCs w:val="22"/>
        </w:rPr>
        <w:t>Oświadczam w imieniu wykonawców wspólnie ubiegających się o udzielenie zamówienia</w:t>
      </w:r>
      <w:r w:rsidR="006754B8" w:rsidRPr="00EA6005">
        <w:rPr>
          <w:rFonts w:ascii="Tahoma" w:hAnsi="Tahoma" w:cs="Tahoma"/>
          <w:sz w:val="22"/>
          <w:szCs w:val="22"/>
        </w:rPr>
        <w:t xml:space="preserve"> pn. </w:t>
      </w:r>
      <w:r w:rsidR="00984644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„</w:t>
      </w:r>
      <w:r w:rsidR="00481007" w:rsidRPr="00481007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Wykonanie dokumentacji badań geotechnicznych w celu określenia możliwości posadowienia obiektów oraz określenia poziomu wód gruntowych</w:t>
      </w:r>
      <w:r w:rsidR="00984644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”  </w:t>
      </w:r>
    </w:p>
    <w:p w14:paraId="31CDEEAF" w14:textId="16F50717" w:rsidR="004A7AB9" w:rsidRPr="00EA6005" w:rsidRDefault="00980995">
      <w:pPr>
        <w:rPr>
          <w:rFonts w:ascii="Tahoma" w:hAnsi="Tahoma" w:cs="Tahoma"/>
          <w:sz w:val="22"/>
          <w:szCs w:val="22"/>
        </w:rPr>
      </w:pPr>
      <w:r w:rsidRPr="00EA6005">
        <w:rPr>
          <w:rFonts w:ascii="Tahoma" w:hAnsi="Tahoma" w:cs="Tahoma"/>
          <w:sz w:val="22"/>
          <w:szCs w:val="22"/>
        </w:rPr>
        <w:t xml:space="preserve">że </w:t>
      </w:r>
      <w:r w:rsidR="00D27CE7" w:rsidRPr="00EA6005">
        <w:rPr>
          <w:rFonts w:ascii="Tahoma" w:hAnsi="Tahoma" w:cs="Tahoma"/>
          <w:sz w:val="22"/>
          <w:szCs w:val="22"/>
        </w:rPr>
        <w:t xml:space="preserve">niżej wymienieni </w:t>
      </w:r>
      <w:r w:rsidRPr="00EA6005">
        <w:rPr>
          <w:rFonts w:ascii="Tahoma" w:hAnsi="Tahoma" w:cs="Tahoma"/>
          <w:sz w:val="22"/>
          <w:szCs w:val="22"/>
        </w:rPr>
        <w:t>poszczególni wykonawcy będą wykonywać usługi jak w wykazie poniżej</w:t>
      </w:r>
      <w:r w:rsidR="000276B4" w:rsidRPr="00EA6005">
        <w:rPr>
          <w:rFonts w:ascii="Tahoma" w:hAnsi="Tahoma" w:cs="Tahoma"/>
          <w:sz w:val="22"/>
          <w:szCs w:val="22"/>
        </w:rPr>
        <w:t>:</w:t>
      </w:r>
    </w:p>
    <w:p w14:paraId="3F65828A" w14:textId="344DB469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240EF68A" w14:textId="6D14D02A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3A4F5745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045"/>
        <w:gridCol w:w="4458"/>
      </w:tblGrid>
      <w:tr w:rsidR="000276B4" w:rsidRPr="00EA6005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Nazwa wykonawcy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4C887DDC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 us</w:t>
            </w:r>
            <w:r w:rsidR="00980995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ł</w:t>
            </w: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ug</w:t>
            </w:r>
          </w:p>
        </w:tc>
      </w:tr>
      <w:tr w:rsidR="000276B4" w:rsidRPr="00EA6005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073A9EE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50A0096A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282D8C3" w14:textId="77777777" w:rsidR="000276B4" w:rsidRPr="00EA6005" w:rsidRDefault="000276B4">
      <w:pPr>
        <w:rPr>
          <w:rFonts w:ascii="Tahoma" w:hAnsi="Tahoma" w:cs="Tahoma"/>
          <w:sz w:val="22"/>
          <w:szCs w:val="22"/>
        </w:rPr>
      </w:pPr>
    </w:p>
    <w:sectPr w:rsidR="000276B4" w:rsidRPr="00EA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023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928C9"/>
    <w:rsid w:val="001C57AC"/>
    <w:rsid w:val="00262988"/>
    <w:rsid w:val="003C5A0C"/>
    <w:rsid w:val="004600D6"/>
    <w:rsid w:val="00481007"/>
    <w:rsid w:val="004A7AB9"/>
    <w:rsid w:val="004F3CF6"/>
    <w:rsid w:val="005C096D"/>
    <w:rsid w:val="005F07FA"/>
    <w:rsid w:val="006754B8"/>
    <w:rsid w:val="006A54C7"/>
    <w:rsid w:val="007645BA"/>
    <w:rsid w:val="00976724"/>
    <w:rsid w:val="00980995"/>
    <w:rsid w:val="00984644"/>
    <w:rsid w:val="00AD26E3"/>
    <w:rsid w:val="00AF5F06"/>
    <w:rsid w:val="00C0027F"/>
    <w:rsid w:val="00D27CE7"/>
    <w:rsid w:val="00D308F7"/>
    <w:rsid w:val="00D51411"/>
    <w:rsid w:val="00EA6005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9</cp:revision>
  <dcterms:created xsi:type="dcterms:W3CDTF">2022-01-17T16:16:00Z</dcterms:created>
  <dcterms:modified xsi:type="dcterms:W3CDTF">2023-05-17T06:32:00Z</dcterms:modified>
</cp:coreProperties>
</file>